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B924EE" w:rsidP="00BF2B8E">
      <w:pPr>
        <w:spacing w:after="0"/>
      </w:pPr>
      <w:r>
        <w:rPr>
          <w:noProof/>
        </w:rPr>
        <w:pict>
          <v:rect id="_x0000_s1026" style="position:absolute;margin-left:222pt;margin-top:81.75pt;width:347.25pt;height:81.6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57F80" w:rsidRPr="00057F80" w:rsidRDefault="00057F80" w:rsidP="00057F80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ajorHAnsi" w:hAnsiTheme="majorHAnsi" w:cs="Arial"/>
                      <w:color w:val="000000"/>
                      <w:szCs w:val="20"/>
                      <w:lang w:val="en-US"/>
                    </w:rPr>
                  </w:pPr>
                  <w:proofErr w:type="spellStart"/>
                  <w:r w:rsidRPr="00057F80">
                    <w:rPr>
                      <w:rStyle w:val="lev"/>
                      <w:rFonts w:asciiTheme="majorHAnsi" w:hAnsiTheme="majorHAnsi" w:cs="Arial"/>
                      <w:color w:val="000000"/>
                      <w:szCs w:val="20"/>
                      <w:lang w:val="en-US"/>
                    </w:rPr>
                    <w:t>Musique</w:t>
                  </w:r>
                  <w:proofErr w:type="spellEnd"/>
                  <w:r w:rsidRPr="00057F80">
                    <w:rPr>
                      <w:rStyle w:val="lev"/>
                      <w:rFonts w:asciiTheme="majorHAnsi" w:hAnsiTheme="majorHAnsi" w:cs="Arial"/>
                      <w:color w:val="000000"/>
                      <w:szCs w:val="20"/>
                      <w:lang w:val="en-US"/>
                    </w:rPr>
                    <w:t xml:space="preserve"> :</w:t>
                  </w:r>
                  <w:r w:rsidRPr="00057F80">
                    <w:rPr>
                      <w:rFonts w:asciiTheme="majorHAnsi" w:hAnsiTheme="majorHAnsi" w:cs="Arial"/>
                      <w:color w:val="000000"/>
                      <w:szCs w:val="20"/>
                      <w:lang w:val="en-US"/>
                    </w:rPr>
                    <w:t xml:space="preserve"> Nan</w:t>
                  </w:r>
                  <w:r w:rsidR="00907E6C">
                    <w:rPr>
                      <w:rFonts w:asciiTheme="majorHAnsi" w:hAnsiTheme="majorHAnsi" w:cs="Arial"/>
                      <w:color w:val="000000"/>
                      <w:szCs w:val="20"/>
                      <w:lang w:val="en-US"/>
                    </w:rPr>
                    <w:t>cy Spain – Nathan Carter : (</w:t>
                  </w:r>
                  <w:r w:rsidRPr="00057F80">
                    <w:rPr>
                      <w:rFonts w:asciiTheme="majorHAnsi" w:hAnsiTheme="majorHAnsi" w:cs="Arial"/>
                      <w:color w:val="000000"/>
                      <w:szCs w:val="20"/>
                      <w:lang w:val="en-US"/>
                    </w:rPr>
                    <w:t>Irish Heartland 2019)</w:t>
                  </w:r>
                </w:p>
                <w:p w:rsidR="00057F80" w:rsidRPr="00057F80" w:rsidRDefault="00057F80" w:rsidP="00057F80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ajorHAnsi" w:hAnsiTheme="majorHAnsi" w:cs="Arial"/>
                      <w:color w:val="000000"/>
                      <w:szCs w:val="20"/>
                    </w:rPr>
                  </w:pPr>
                  <w:r w:rsidRPr="00057F80">
                    <w:rPr>
                      <w:rStyle w:val="lev"/>
                      <w:rFonts w:asciiTheme="majorHAnsi" w:hAnsiTheme="majorHAnsi" w:cs="Arial"/>
                      <w:color w:val="000000"/>
                      <w:szCs w:val="20"/>
                    </w:rPr>
                    <w:t>Chorégraphie par</w:t>
                  </w:r>
                  <w:r w:rsidRPr="00057F80">
                    <w:rPr>
                      <w:rFonts w:asciiTheme="majorHAnsi" w:hAnsiTheme="majorHAnsi" w:cs="Arial"/>
                      <w:color w:val="000000"/>
                      <w:szCs w:val="20"/>
                    </w:rPr>
                    <w:t xml:space="preserve"> : Arnaud </w:t>
                  </w:r>
                  <w:proofErr w:type="spellStart"/>
                  <w:r w:rsidRPr="00057F80">
                    <w:rPr>
                      <w:rFonts w:asciiTheme="majorHAnsi" w:hAnsiTheme="majorHAnsi" w:cs="Arial"/>
                      <w:color w:val="000000"/>
                      <w:szCs w:val="20"/>
                    </w:rPr>
                    <w:t>Marraffa</w:t>
                  </w:r>
                  <w:proofErr w:type="spellEnd"/>
                  <w:r w:rsidRPr="00057F80">
                    <w:rPr>
                      <w:rFonts w:asciiTheme="majorHAnsi" w:hAnsiTheme="majorHAnsi" w:cs="Arial"/>
                      <w:color w:val="000000"/>
                      <w:szCs w:val="20"/>
                    </w:rPr>
                    <w:t xml:space="preserve"> (FR)</w:t>
                  </w:r>
                </w:p>
                <w:p w:rsidR="00057F80" w:rsidRPr="00057F80" w:rsidRDefault="00057F80" w:rsidP="00057F80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ajorHAnsi" w:hAnsiTheme="majorHAnsi" w:cs="Arial"/>
                      <w:color w:val="000000"/>
                      <w:szCs w:val="20"/>
                    </w:rPr>
                  </w:pPr>
                  <w:r w:rsidRPr="00057F80">
                    <w:rPr>
                      <w:rStyle w:val="lev"/>
                      <w:rFonts w:asciiTheme="majorHAnsi" w:hAnsiTheme="majorHAnsi" w:cs="Arial"/>
                      <w:color w:val="000000"/>
                      <w:szCs w:val="20"/>
                    </w:rPr>
                    <w:t>Description : </w:t>
                  </w:r>
                  <w:r w:rsidRPr="00057F80">
                    <w:rPr>
                      <w:rFonts w:asciiTheme="majorHAnsi" w:hAnsiTheme="majorHAnsi" w:cs="Arial"/>
                      <w:color w:val="000000"/>
                      <w:szCs w:val="20"/>
                    </w:rPr>
                    <w:t>20 temps, 4 murs, Débutant, Avril 2021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1.5pt;width:137.25pt;height:33.75pt;z-index:251658240">
            <v:textbox>
              <w:txbxContent>
                <w:p w:rsidR="00BF2B8E" w:rsidRPr="00057F80" w:rsidRDefault="00057F80" w:rsidP="00BF2B8E">
                  <w:pPr>
                    <w:rPr>
                      <w:b/>
                      <w:sz w:val="40"/>
                    </w:rPr>
                  </w:pPr>
                  <w:r w:rsidRPr="00057F80">
                    <w:rPr>
                      <w:b/>
                      <w:sz w:val="40"/>
                    </w:rPr>
                    <w:t>NANCY  SPAIN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7F80" w:rsidRDefault="00057F80" w:rsidP="00057F80">
      <w:pPr>
        <w:pStyle w:val="NormalWeb"/>
        <w:shd w:val="clear" w:color="auto" w:fill="FFFFFF"/>
        <w:spacing w:before="0" w:beforeAutospacing="0" w:after="0" w:afterAutospacing="0" w:line="408" w:lineRule="atLeast"/>
        <w:rPr>
          <w:rStyle w:val="lev"/>
          <w:rFonts w:asciiTheme="majorHAnsi" w:hAnsiTheme="majorHAnsi" w:cs="Arial"/>
          <w:color w:val="000000"/>
          <w:szCs w:val="20"/>
        </w:rPr>
      </w:pPr>
      <w:r w:rsidRPr="00057F80">
        <w:rPr>
          <w:rStyle w:val="lev"/>
          <w:rFonts w:asciiTheme="majorHAnsi" w:hAnsiTheme="majorHAnsi" w:cs="Arial"/>
          <w:color w:val="000000"/>
          <w:szCs w:val="20"/>
        </w:rPr>
        <w:t>Démarrer la danse après 20 comptes</w:t>
      </w:r>
    </w:p>
    <w:p w:rsidR="00057F80" w:rsidRPr="00057F80" w:rsidRDefault="00057F80" w:rsidP="00057F80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ajorHAnsi" w:hAnsiTheme="majorHAnsi" w:cs="Arial"/>
          <w:color w:val="000000"/>
          <w:szCs w:val="20"/>
        </w:rPr>
      </w:pPr>
    </w:p>
    <w:p w:rsidR="00057F80" w:rsidRDefault="00057F80" w:rsidP="00057F80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ajorHAnsi" w:hAnsiTheme="majorHAnsi" w:cs="Arial"/>
          <w:color w:val="000000"/>
          <w:szCs w:val="20"/>
        </w:rPr>
      </w:pPr>
      <w:r w:rsidRPr="00057F80">
        <w:rPr>
          <w:rStyle w:val="lev"/>
          <w:rFonts w:asciiTheme="majorHAnsi" w:hAnsiTheme="majorHAnsi" w:cs="Arial"/>
          <w:color w:val="000000"/>
          <w:szCs w:val="20"/>
        </w:rPr>
        <w:t>[1-8] WALK, WALK, TRIPLE STEP FWD, ROCK FWD, TRIPLE STEP BACK</w:t>
      </w:r>
      <w:r w:rsidRPr="00057F80">
        <w:rPr>
          <w:rFonts w:asciiTheme="majorHAnsi" w:hAnsiTheme="majorHAnsi" w:cs="Arial"/>
          <w:color w:val="000000"/>
          <w:szCs w:val="20"/>
        </w:rPr>
        <w:br/>
        <w:t>1-2        Marche PD devant, marche PG devant</w:t>
      </w:r>
      <w:r w:rsidRPr="00057F80">
        <w:rPr>
          <w:rFonts w:asciiTheme="majorHAnsi" w:hAnsiTheme="majorHAnsi" w:cs="Arial"/>
          <w:color w:val="000000"/>
          <w:szCs w:val="20"/>
        </w:rPr>
        <w:br/>
        <w:t>3&amp;4       Pas chassé PD devant (PD, PG, PD)</w:t>
      </w:r>
      <w:r w:rsidRPr="00057F80">
        <w:rPr>
          <w:rFonts w:asciiTheme="majorHAnsi" w:hAnsiTheme="majorHAnsi" w:cs="Arial"/>
          <w:color w:val="000000"/>
          <w:szCs w:val="20"/>
        </w:rPr>
        <w:br/>
        <w:t xml:space="preserve">5-6        Poser PG devant en basculant 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PdC</w:t>
      </w:r>
      <w:proofErr w:type="spellEnd"/>
      <w:r w:rsidRPr="00057F80">
        <w:rPr>
          <w:rFonts w:asciiTheme="majorHAnsi" w:hAnsiTheme="majorHAnsi" w:cs="Arial"/>
          <w:color w:val="000000"/>
          <w:szCs w:val="20"/>
        </w:rPr>
        <w:t>, revenir sur PD</w:t>
      </w:r>
      <w:r w:rsidRPr="00057F80">
        <w:rPr>
          <w:rFonts w:asciiTheme="majorHAnsi" w:hAnsiTheme="majorHAnsi" w:cs="Arial"/>
          <w:color w:val="000000"/>
          <w:szCs w:val="20"/>
        </w:rPr>
        <w:br/>
        <w:t xml:space="preserve">7&amp;8       Pas chassé PG derrière (PG, PD, PG) finir sur 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PdC</w:t>
      </w:r>
      <w:proofErr w:type="spellEnd"/>
      <w:r w:rsidRPr="00057F80">
        <w:rPr>
          <w:rFonts w:asciiTheme="majorHAnsi" w:hAnsiTheme="majorHAnsi" w:cs="Arial"/>
          <w:color w:val="000000"/>
          <w:szCs w:val="20"/>
        </w:rPr>
        <w:t xml:space="preserve"> PG</w:t>
      </w:r>
    </w:p>
    <w:p w:rsidR="00057F80" w:rsidRPr="00057F80" w:rsidRDefault="00057F80" w:rsidP="00057F80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ajorHAnsi" w:hAnsiTheme="majorHAnsi" w:cs="Arial"/>
          <w:color w:val="000000"/>
          <w:szCs w:val="20"/>
        </w:rPr>
      </w:pPr>
    </w:p>
    <w:p w:rsidR="00057F80" w:rsidRDefault="00057F80" w:rsidP="00057F80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ajorHAnsi" w:hAnsiTheme="majorHAnsi" w:cs="Arial"/>
          <w:color w:val="000000"/>
          <w:szCs w:val="20"/>
        </w:rPr>
      </w:pPr>
      <w:r w:rsidRPr="00057F80">
        <w:rPr>
          <w:rStyle w:val="lev"/>
          <w:rFonts w:asciiTheme="majorHAnsi" w:hAnsiTheme="majorHAnsi" w:cs="Arial"/>
          <w:color w:val="000000"/>
          <w:szCs w:val="20"/>
        </w:rPr>
        <w:t>[9-16] ¼ TURN STEP, TOUCH, SIDE STEP, TOUCH, SAILOR STEP x2</w:t>
      </w:r>
      <w:r w:rsidRPr="00057F80">
        <w:rPr>
          <w:rFonts w:asciiTheme="majorHAnsi" w:hAnsiTheme="majorHAnsi" w:cs="Arial"/>
          <w:color w:val="000000"/>
          <w:szCs w:val="20"/>
        </w:rPr>
        <w:br/>
        <w:t xml:space="preserve">1-2        Pivoter ¼ tour à D poser PD à D, 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touch</w:t>
      </w:r>
      <w:proofErr w:type="spellEnd"/>
      <w:r w:rsidRPr="00057F80">
        <w:rPr>
          <w:rFonts w:asciiTheme="majorHAnsi" w:hAnsiTheme="majorHAnsi" w:cs="Arial"/>
          <w:color w:val="000000"/>
          <w:szCs w:val="20"/>
        </w:rPr>
        <w:t xml:space="preserve"> plante PG coté PD (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PdC</w:t>
      </w:r>
      <w:proofErr w:type="spellEnd"/>
      <w:r w:rsidRPr="00057F80">
        <w:rPr>
          <w:rFonts w:asciiTheme="majorHAnsi" w:hAnsiTheme="majorHAnsi" w:cs="Arial"/>
          <w:color w:val="000000"/>
          <w:szCs w:val="20"/>
        </w:rPr>
        <w:t xml:space="preserve"> sur PD)</w:t>
      </w:r>
      <w:r w:rsidRPr="00057F80">
        <w:rPr>
          <w:rFonts w:asciiTheme="majorHAnsi" w:hAnsiTheme="majorHAnsi" w:cs="Arial"/>
          <w:color w:val="000000"/>
          <w:szCs w:val="20"/>
        </w:rPr>
        <w:br/>
        <w:t xml:space="preserve">3-4        Poser PG à G, 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touch</w:t>
      </w:r>
      <w:proofErr w:type="spellEnd"/>
      <w:r w:rsidRPr="00057F80">
        <w:rPr>
          <w:rFonts w:asciiTheme="majorHAnsi" w:hAnsiTheme="majorHAnsi" w:cs="Arial"/>
          <w:color w:val="000000"/>
          <w:szCs w:val="20"/>
        </w:rPr>
        <w:t xml:space="preserve"> plante PD coté PG (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PdC</w:t>
      </w:r>
      <w:proofErr w:type="spellEnd"/>
      <w:r w:rsidRPr="00057F80">
        <w:rPr>
          <w:rFonts w:asciiTheme="majorHAnsi" w:hAnsiTheme="majorHAnsi" w:cs="Arial"/>
          <w:color w:val="000000"/>
          <w:szCs w:val="20"/>
        </w:rPr>
        <w:t xml:space="preserve"> sur PG)</w:t>
      </w:r>
      <w:r w:rsidRPr="00057F80">
        <w:rPr>
          <w:rFonts w:asciiTheme="majorHAnsi" w:hAnsiTheme="majorHAnsi" w:cs="Arial"/>
          <w:color w:val="000000"/>
          <w:szCs w:val="20"/>
        </w:rPr>
        <w:br/>
        <w:t xml:space="preserve">5&amp;6       Croiser PD derrière PG, poser PG à G, poser PD à D en basculant 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PdC</w:t>
      </w:r>
      <w:proofErr w:type="spellEnd"/>
      <w:r w:rsidRPr="00057F80">
        <w:rPr>
          <w:rFonts w:asciiTheme="majorHAnsi" w:hAnsiTheme="majorHAnsi" w:cs="Arial"/>
          <w:color w:val="000000"/>
          <w:szCs w:val="20"/>
        </w:rPr>
        <w:br/>
        <w:t xml:space="preserve">7&amp;8       Croiser PG derrière PD, poser PD à D, poser PG à G en basculant 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PdC</w:t>
      </w:r>
      <w:proofErr w:type="spellEnd"/>
    </w:p>
    <w:p w:rsidR="00057F80" w:rsidRPr="00057F80" w:rsidRDefault="00057F80" w:rsidP="00057F80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ajorHAnsi" w:hAnsiTheme="majorHAnsi" w:cs="Arial"/>
          <w:color w:val="000000"/>
          <w:szCs w:val="20"/>
        </w:rPr>
      </w:pPr>
    </w:p>
    <w:p w:rsidR="00057F80" w:rsidRDefault="00057F80" w:rsidP="00057F80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ajorHAnsi" w:hAnsiTheme="majorHAnsi" w:cs="Arial"/>
          <w:color w:val="000000"/>
          <w:szCs w:val="20"/>
        </w:rPr>
      </w:pPr>
      <w:r w:rsidRPr="00057F80">
        <w:rPr>
          <w:rStyle w:val="lev"/>
          <w:rFonts w:asciiTheme="majorHAnsi" w:hAnsiTheme="majorHAnsi" w:cs="Arial"/>
          <w:color w:val="000000"/>
          <w:szCs w:val="20"/>
        </w:rPr>
        <w:t>[17-20] ROCK BACK, STOMP x2</w:t>
      </w:r>
      <w:r w:rsidRPr="00057F80">
        <w:rPr>
          <w:rFonts w:asciiTheme="majorHAnsi" w:hAnsiTheme="majorHAnsi" w:cs="Arial"/>
          <w:color w:val="000000"/>
          <w:szCs w:val="20"/>
        </w:rPr>
        <w:br/>
        <w:t xml:space="preserve">1-2        Poser PD derrière en basculant 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PdC</w:t>
      </w:r>
      <w:proofErr w:type="spellEnd"/>
      <w:r w:rsidRPr="00057F80">
        <w:rPr>
          <w:rFonts w:asciiTheme="majorHAnsi" w:hAnsiTheme="majorHAnsi" w:cs="Arial"/>
          <w:color w:val="000000"/>
          <w:szCs w:val="20"/>
        </w:rPr>
        <w:t>, revenir sur PG</w:t>
      </w:r>
      <w:r w:rsidRPr="00057F80">
        <w:rPr>
          <w:rFonts w:asciiTheme="majorHAnsi" w:hAnsiTheme="majorHAnsi" w:cs="Arial"/>
          <w:color w:val="000000"/>
          <w:szCs w:val="20"/>
        </w:rPr>
        <w:br/>
        <w:t xml:space="preserve">3-4        Taper PD au sol, taper PG au sol en basculant </w:t>
      </w:r>
      <w:proofErr w:type="spellStart"/>
      <w:r w:rsidRPr="00057F80">
        <w:rPr>
          <w:rFonts w:asciiTheme="majorHAnsi" w:hAnsiTheme="majorHAnsi" w:cs="Arial"/>
          <w:color w:val="000000"/>
          <w:szCs w:val="20"/>
        </w:rPr>
        <w:t>PdC</w:t>
      </w:r>
      <w:proofErr w:type="spellEnd"/>
    </w:p>
    <w:p w:rsidR="00057F80" w:rsidRPr="00057F80" w:rsidRDefault="00057F80" w:rsidP="00057F80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ajorHAnsi" w:hAnsiTheme="majorHAnsi" w:cs="Arial"/>
          <w:color w:val="000000"/>
          <w:szCs w:val="20"/>
        </w:rPr>
      </w:pPr>
    </w:p>
    <w:p w:rsidR="00050A62" w:rsidRPr="00057F80" w:rsidRDefault="00057F80" w:rsidP="00057F80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Theme="majorHAnsi" w:hAnsiTheme="majorHAnsi" w:cs="Arial"/>
          <w:color w:val="000000"/>
          <w:szCs w:val="20"/>
        </w:rPr>
      </w:pPr>
      <w:r w:rsidRPr="00057F80">
        <w:rPr>
          <w:rStyle w:val="lev"/>
          <w:rFonts w:asciiTheme="majorHAnsi" w:hAnsiTheme="majorHAnsi" w:cs="Arial"/>
          <w:color w:val="000000"/>
          <w:szCs w:val="20"/>
        </w:rPr>
        <w:t>Les 3 RESTARTS sont aux 5ème, 10ème et 12ème murs après les comptes 1-2 de la section 17-20</w:t>
      </w:r>
      <w:r>
        <w:rPr>
          <w:rFonts w:asciiTheme="majorHAnsi" w:hAnsiTheme="majorHAnsi" w:cs="Arial"/>
          <w:color w:val="000000"/>
          <w:szCs w:val="20"/>
        </w:rPr>
        <w:t xml:space="preserve"> </w:t>
      </w:r>
      <w:r w:rsidRPr="00057F80">
        <w:rPr>
          <w:rStyle w:val="lev"/>
          <w:rFonts w:asciiTheme="majorHAnsi" w:hAnsiTheme="majorHAnsi" w:cs="Arial"/>
          <w:color w:val="000000"/>
          <w:szCs w:val="20"/>
        </w:rPr>
        <w:t>(après le rock back)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7F80" w:rsidRDefault="00057F80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7F80" w:rsidRDefault="00057F80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7F80" w:rsidRDefault="00057F80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7F80" w:rsidRDefault="00057F80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7F80" w:rsidRDefault="00057F80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7F80" w:rsidRDefault="00057F80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A07269" w:rsidRPr="00435CA9" w:rsidRDefault="00050A62" w:rsidP="00050A62">
      <w:pPr>
        <w:spacing w:after="0"/>
        <w:jc w:val="center"/>
        <w:rPr>
          <w:sz w:val="18"/>
        </w:rPr>
      </w:pPr>
      <w:r w:rsidRPr="00907E6C">
        <w:rPr>
          <w:sz w:val="18"/>
        </w:rPr>
        <w:t xml:space="preserve">COUNTRY DANCE WESTERN ACADEMY      </w:t>
      </w:r>
      <w:r w:rsidR="00A07269" w:rsidRPr="00435CA9">
        <w:rPr>
          <w:sz w:val="18"/>
        </w:rPr>
        <w:t xml:space="preserve">703 Rue Boucher de la </w:t>
      </w:r>
      <w:proofErr w:type="spellStart"/>
      <w:r w:rsidR="00A07269" w:rsidRPr="00435CA9">
        <w:rPr>
          <w:sz w:val="18"/>
        </w:rPr>
        <w:t>Rupelle</w:t>
      </w:r>
      <w:proofErr w:type="spellEnd"/>
      <w:r w:rsidR="00A07269" w:rsidRPr="00435CA9">
        <w:rPr>
          <w:sz w:val="18"/>
        </w:rPr>
        <w:t xml:space="preserve">   73100  GRESY-SUR-AIX</w:t>
      </w:r>
    </w:p>
    <w:p w:rsidR="00050A62" w:rsidRPr="00907E6C" w:rsidRDefault="00050A62" w:rsidP="00050A62">
      <w:pPr>
        <w:spacing w:after="0"/>
        <w:jc w:val="center"/>
        <w:rPr>
          <w:sz w:val="18"/>
        </w:rPr>
      </w:pPr>
      <w:r w:rsidRPr="00907E6C">
        <w:rPr>
          <w:sz w:val="18"/>
        </w:rPr>
        <w:t>ANGELIQUE  GIRAUD  Tel: 06.15.53.67.55</w:t>
      </w:r>
    </w:p>
    <w:p w:rsidR="00050A62" w:rsidRPr="00907E6C" w:rsidRDefault="00050A62" w:rsidP="00050A62">
      <w:pPr>
        <w:spacing w:after="0"/>
        <w:jc w:val="center"/>
        <w:rPr>
          <w:sz w:val="18"/>
        </w:rPr>
      </w:pPr>
      <w:r w:rsidRPr="00907E6C">
        <w:rPr>
          <w:sz w:val="18"/>
        </w:rPr>
        <w:t>Diplômée  en danse country au Country Dance Instructors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057F80"/>
    <w:rsid w:val="001B5125"/>
    <w:rsid w:val="00435CA9"/>
    <w:rsid w:val="005300A1"/>
    <w:rsid w:val="005B7C08"/>
    <w:rsid w:val="008A13A8"/>
    <w:rsid w:val="00907E6C"/>
    <w:rsid w:val="00A07269"/>
    <w:rsid w:val="00B924EE"/>
    <w:rsid w:val="00BF2B8E"/>
    <w:rsid w:val="00C97842"/>
    <w:rsid w:val="00E01615"/>
    <w:rsid w:val="00E43344"/>
    <w:rsid w:val="00F7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57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2018-08-27T10:09:00Z</dcterms:created>
  <dcterms:modified xsi:type="dcterms:W3CDTF">2021-09-28T14:32:00Z</dcterms:modified>
</cp:coreProperties>
</file>